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C2" w:rsidRPr="00844C21" w:rsidRDefault="00844C21">
      <w:pPr>
        <w:rPr>
          <w:b/>
          <w:sz w:val="40"/>
          <w:szCs w:val="40"/>
          <w:u w:val="single"/>
          <w:lang w:val="ca-ES"/>
        </w:rPr>
      </w:pPr>
      <w:r w:rsidRPr="00844C21">
        <w:rPr>
          <w:b/>
          <w:sz w:val="40"/>
          <w:szCs w:val="40"/>
          <w:u w:val="single"/>
          <w:lang w:val="ca-ES"/>
        </w:rPr>
        <w:t xml:space="preserve">MAILS </w:t>
      </w:r>
      <w:hyperlink r:id="rId6" w:history="1">
        <w:r w:rsidRPr="00844C21">
          <w:rPr>
            <w:rStyle w:val="Hipervnculo"/>
            <w:b/>
            <w:sz w:val="40"/>
            <w:szCs w:val="40"/>
            <w:lang w:val="ca-ES"/>
          </w:rPr>
          <w:t>nom@coettc.info</w:t>
        </w:r>
      </w:hyperlink>
    </w:p>
    <w:p w:rsidR="00844C21" w:rsidRDefault="00844C21">
      <w:pPr>
        <w:rPr>
          <w:lang w:val="ca-ES"/>
        </w:rPr>
      </w:pPr>
    </w:p>
    <w:p w:rsidR="00844C21" w:rsidRDefault="00844C21">
      <w:pPr>
        <w:rPr>
          <w:lang w:val="ca-ES"/>
        </w:rPr>
      </w:pPr>
      <w:r>
        <w:rPr>
          <w:lang w:val="ca-ES"/>
        </w:rPr>
        <w:t xml:space="preserve">El proveïdor del </w:t>
      </w:r>
      <w:proofErr w:type="spellStart"/>
      <w:r>
        <w:rPr>
          <w:lang w:val="ca-ES"/>
        </w:rPr>
        <w:t>mail</w:t>
      </w:r>
      <w:proofErr w:type="spellEnd"/>
      <w:r>
        <w:rPr>
          <w:lang w:val="ca-ES"/>
        </w:rPr>
        <w:t xml:space="preserve"> és Aruba.it</w:t>
      </w:r>
    </w:p>
    <w:p w:rsidR="000A4B56" w:rsidRDefault="000A4B56">
      <w:pPr>
        <w:rPr>
          <w:lang w:val="ca-ES"/>
        </w:rPr>
      </w:pPr>
      <w:r>
        <w:rPr>
          <w:lang w:val="ca-ES"/>
        </w:rPr>
        <w:t>Límit: 1 Mb</w:t>
      </w:r>
    </w:p>
    <w:p w:rsidR="000A4B56" w:rsidRDefault="000A4B56">
      <w:pPr>
        <w:rPr>
          <w:lang w:val="ca-ES"/>
        </w:rPr>
      </w:pPr>
    </w:p>
    <w:p w:rsidR="000A4B56" w:rsidRPr="000A4B56" w:rsidRDefault="00844C21">
      <w:pPr>
        <w:rPr>
          <w:u w:val="single"/>
          <w:lang w:val="ca-ES"/>
        </w:rPr>
      </w:pPr>
      <w:r w:rsidRPr="000A4B56">
        <w:rPr>
          <w:u w:val="single"/>
          <w:lang w:val="ca-ES"/>
        </w:rPr>
        <w:t xml:space="preserve">Suporta:  </w:t>
      </w:r>
    </w:p>
    <w:p w:rsidR="00844C21" w:rsidRPr="000A4B56" w:rsidRDefault="00844C21" w:rsidP="000A4B56">
      <w:pPr>
        <w:pStyle w:val="Prrafodelista"/>
        <w:numPr>
          <w:ilvl w:val="0"/>
          <w:numId w:val="2"/>
        </w:numPr>
        <w:rPr>
          <w:lang w:val="ca-ES"/>
        </w:rPr>
      </w:pPr>
      <w:r w:rsidRPr="000A4B56">
        <w:rPr>
          <w:lang w:val="ca-ES"/>
        </w:rPr>
        <w:t>IMAP i POP3.</w:t>
      </w:r>
    </w:p>
    <w:p w:rsidR="00844C21" w:rsidRPr="000A4B56" w:rsidRDefault="000A4B56" w:rsidP="000A4B56">
      <w:pPr>
        <w:pStyle w:val="Prrafodelista"/>
        <w:numPr>
          <w:ilvl w:val="0"/>
          <w:numId w:val="2"/>
        </w:numPr>
        <w:rPr>
          <w:lang w:val="ca-ES"/>
        </w:rPr>
      </w:pPr>
      <w:r w:rsidRPr="000A4B56">
        <w:rPr>
          <w:lang w:val="ca-ES"/>
        </w:rPr>
        <w:t>E</w:t>
      </w:r>
      <w:r w:rsidR="00844C21" w:rsidRPr="000A4B56">
        <w:rPr>
          <w:lang w:val="ca-ES"/>
        </w:rPr>
        <w:t>nviament</w:t>
      </w:r>
      <w:r>
        <w:rPr>
          <w:lang w:val="ca-ES"/>
        </w:rPr>
        <w:t>/Recepció</w:t>
      </w:r>
      <w:r w:rsidR="00844C21" w:rsidRPr="000A4B56">
        <w:rPr>
          <w:lang w:val="ca-ES"/>
        </w:rPr>
        <w:t xml:space="preserve"> Segur</w:t>
      </w:r>
      <w:r>
        <w:rPr>
          <w:lang w:val="ca-ES"/>
        </w:rPr>
        <w:t>a</w:t>
      </w:r>
      <w:r w:rsidR="00844C21" w:rsidRPr="000A4B56">
        <w:rPr>
          <w:lang w:val="ca-ES"/>
        </w:rPr>
        <w:t xml:space="preserve"> i no segur</w:t>
      </w:r>
      <w:r>
        <w:rPr>
          <w:lang w:val="ca-ES"/>
        </w:rPr>
        <w:t>a</w:t>
      </w:r>
      <w:r w:rsidR="00844C21" w:rsidRPr="000A4B56">
        <w:rPr>
          <w:lang w:val="ca-ES"/>
        </w:rPr>
        <w:t>.</w:t>
      </w:r>
    </w:p>
    <w:p w:rsidR="00844C21" w:rsidRDefault="00844C21">
      <w:pPr>
        <w:rPr>
          <w:lang w:val="ca-ES"/>
        </w:rPr>
      </w:pPr>
    </w:p>
    <w:p w:rsidR="00844C21" w:rsidRDefault="00844C21">
      <w:pPr>
        <w:rPr>
          <w:lang w:val="ca-ES"/>
        </w:rPr>
      </w:pPr>
      <w:r>
        <w:rPr>
          <w:lang w:val="ca-ES"/>
        </w:rPr>
        <w:t>Recomanem POP3 i Segur</w:t>
      </w:r>
      <w:r w:rsidR="000A4B56">
        <w:rPr>
          <w:lang w:val="ca-ES"/>
        </w:rPr>
        <w:t>.</w:t>
      </w:r>
    </w:p>
    <w:p w:rsidR="00844C21" w:rsidRDefault="00844C21">
      <w:pPr>
        <w:rPr>
          <w:lang w:val="ca-ES"/>
        </w:rPr>
      </w:pPr>
    </w:p>
    <w:p w:rsidR="00844C21" w:rsidRPr="00844C21" w:rsidRDefault="00844C21">
      <w:pPr>
        <w:rPr>
          <w:b/>
          <w:u w:val="single"/>
          <w:lang w:val="ca-ES"/>
        </w:rPr>
      </w:pPr>
      <w:r w:rsidRPr="00844C21">
        <w:rPr>
          <w:b/>
          <w:u w:val="single"/>
          <w:lang w:val="ca-ES"/>
        </w:rPr>
        <w:t>Diferencia Principal entre POP3 i IMAP</w:t>
      </w:r>
    </w:p>
    <w:p w:rsidR="00844C21" w:rsidRDefault="00844C21">
      <w:pPr>
        <w:rPr>
          <w:lang w:val="ca-ES"/>
        </w:rPr>
      </w:pPr>
      <w:r w:rsidRPr="00844C21">
        <w:rPr>
          <w:b/>
          <w:u w:val="single"/>
          <w:lang w:val="ca-ES"/>
        </w:rPr>
        <w:t>POP3</w:t>
      </w:r>
      <w:r>
        <w:rPr>
          <w:lang w:val="ca-ES"/>
        </w:rPr>
        <w:t xml:space="preserve">, </w:t>
      </w:r>
      <w:r w:rsidRPr="00844C21">
        <w:rPr>
          <w:u w:val="single"/>
          <w:lang w:val="ca-ES"/>
        </w:rPr>
        <w:t xml:space="preserve">el magatzem dels </w:t>
      </w:r>
      <w:proofErr w:type="spellStart"/>
      <w:r w:rsidRPr="00844C21">
        <w:rPr>
          <w:u w:val="single"/>
          <w:lang w:val="ca-ES"/>
        </w:rPr>
        <w:t>mails</w:t>
      </w:r>
      <w:proofErr w:type="spellEnd"/>
      <w:r w:rsidRPr="00844C21">
        <w:rPr>
          <w:u w:val="single"/>
          <w:lang w:val="ca-ES"/>
        </w:rPr>
        <w:t xml:space="preserve"> està a casa</w:t>
      </w:r>
      <w:r>
        <w:rPr>
          <w:lang w:val="ca-ES"/>
        </w:rPr>
        <w:t xml:space="preserve">, per tant el límit es la teva Aplicació (programa, client d’escriptori), que pot ser Outlook, </w:t>
      </w:r>
      <w:proofErr w:type="spellStart"/>
      <w:r>
        <w:rPr>
          <w:lang w:val="ca-ES"/>
        </w:rPr>
        <w:t>Thunderbird</w:t>
      </w:r>
      <w:proofErr w:type="spellEnd"/>
      <w:r>
        <w:rPr>
          <w:lang w:val="ca-ES"/>
        </w:rPr>
        <w:t>.</w:t>
      </w:r>
      <w:r w:rsidR="000A4B56">
        <w:rPr>
          <w:lang w:val="ca-ES"/>
        </w:rPr>
        <w:t>...</w:t>
      </w:r>
    </w:p>
    <w:p w:rsidR="00844C21" w:rsidRDefault="00844C21">
      <w:pPr>
        <w:rPr>
          <w:lang w:val="ca-ES"/>
        </w:rPr>
      </w:pPr>
      <w:r w:rsidRPr="00844C21">
        <w:rPr>
          <w:b/>
          <w:u w:val="single"/>
          <w:lang w:val="ca-ES"/>
        </w:rPr>
        <w:t>IMAP</w:t>
      </w:r>
      <w:r>
        <w:rPr>
          <w:lang w:val="ca-ES"/>
        </w:rPr>
        <w:t xml:space="preserve">, el magatzem està al </w:t>
      </w:r>
      <w:r w:rsidR="000A4B56">
        <w:rPr>
          <w:lang w:val="ca-ES"/>
        </w:rPr>
        <w:t>núvol</w:t>
      </w:r>
      <w:r>
        <w:rPr>
          <w:lang w:val="ca-ES"/>
        </w:rPr>
        <w:t>, per tant el límit el dona el Proveïdor</w:t>
      </w:r>
      <w:r w:rsidR="000A4B56">
        <w:rPr>
          <w:lang w:val="ca-ES"/>
        </w:rPr>
        <w:t xml:space="preserve"> (ARUBA 1 Mb)</w:t>
      </w:r>
      <w:r>
        <w:rPr>
          <w:lang w:val="ca-ES"/>
        </w:rPr>
        <w:t xml:space="preserve">. </w:t>
      </w:r>
    </w:p>
    <w:p w:rsidR="000A4B56" w:rsidRDefault="000A4B56">
      <w:pPr>
        <w:rPr>
          <w:lang w:val="ca-ES"/>
        </w:rPr>
      </w:pPr>
    </w:p>
    <w:p w:rsidR="000A4B56" w:rsidRDefault="000A4B56">
      <w:pPr>
        <w:rPr>
          <w:b/>
          <w:u w:val="single"/>
          <w:lang w:val="ca-ES"/>
        </w:rPr>
      </w:pPr>
      <w:r w:rsidRPr="000A4B56">
        <w:rPr>
          <w:b/>
          <w:u w:val="single"/>
          <w:lang w:val="ca-ES"/>
        </w:rPr>
        <w:t>Accés al Mail:</w:t>
      </w:r>
    </w:p>
    <w:p w:rsidR="00B01B68" w:rsidRDefault="00B01B68">
      <w:pPr>
        <w:rPr>
          <w:u w:val="single"/>
          <w:lang w:val="ca-ES"/>
        </w:rPr>
      </w:pPr>
      <w:r w:rsidRPr="00B01B68">
        <w:rPr>
          <w:u w:val="single"/>
          <w:lang w:val="ca-ES"/>
        </w:rPr>
        <w:t>Identificació</w:t>
      </w:r>
      <w:r>
        <w:rPr>
          <w:u w:val="single"/>
          <w:lang w:val="ca-ES"/>
        </w:rPr>
        <w:t>:</w:t>
      </w:r>
    </w:p>
    <w:p w:rsidR="00B01B68" w:rsidRPr="00B01B68" w:rsidRDefault="00B01B68" w:rsidP="00B01B68">
      <w:pPr>
        <w:ind w:firstLine="708"/>
        <w:rPr>
          <w:lang w:val="ca-ES"/>
        </w:rPr>
      </w:pPr>
      <w:proofErr w:type="spellStart"/>
      <w:r w:rsidRPr="00B01B68">
        <w:rPr>
          <w:lang w:val="ca-ES"/>
        </w:rPr>
        <w:t>Login</w:t>
      </w:r>
      <w:proofErr w:type="spellEnd"/>
      <w:r>
        <w:rPr>
          <w:lang w:val="ca-ES"/>
        </w:rPr>
        <w:t xml:space="preserve">: es el </w:t>
      </w:r>
      <w:proofErr w:type="spellStart"/>
      <w:r>
        <w:rPr>
          <w:lang w:val="ca-ES"/>
        </w:rPr>
        <w:t>mail</w:t>
      </w:r>
      <w:proofErr w:type="spellEnd"/>
    </w:p>
    <w:p w:rsidR="00B01B68" w:rsidRPr="00B01B68" w:rsidRDefault="00B01B68" w:rsidP="00B01B68">
      <w:pPr>
        <w:ind w:firstLine="708"/>
        <w:rPr>
          <w:lang w:val="ca-ES"/>
        </w:rPr>
      </w:pPr>
      <w:proofErr w:type="spellStart"/>
      <w:r w:rsidRPr="00B01B68">
        <w:rPr>
          <w:lang w:val="ca-ES"/>
        </w:rPr>
        <w:t>Password</w:t>
      </w:r>
      <w:proofErr w:type="spellEnd"/>
      <w:r>
        <w:rPr>
          <w:lang w:val="ca-ES"/>
        </w:rPr>
        <w:t>: defecte 1234-COETTC</w:t>
      </w:r>
    </w:p>
    <w:p w:rsidR="008E4EDF" w:rsidRPr="008F2EC0" w:rsidRDefault="008E4EDF" w:rsidP="008E4EDF">
      <w:pPr>
        <w:rPr>
          <w:u w:val="single"/>
          <w:lang w:val="ca-ES"/>
        </w:rPr>
      </w:pPr>
      <w:r w:rsidRPr="008F2EC0">
        <w:rPr>
          <w:u w:val="single"/>
          <w:lang w:val="ca-ES"/>
        </w:rPr>
        <w:t>Com canviar la PASSWORD?</w:t>
      </w:r>
    </w:p>
    <w:p w:rsidR="008E4EDF" w:rsidRDefault="008E4EDF" w:rsidP="008E4EDF">
      <w:pPr>
        <w:rPr>
          <w:lang w:val="ca-ES"/>
        </w:rPr>
      </w:pPr>
      <w:r>
        <w:rPr>
          <w:lang w:val="ca-ES"/>
        </w:rPr>
        <w:t xml:space="preserve">Entrar al </w:t>
      </w:r>
      <w:hyperlink r:id="rId7" w:history="1">
        <w:proofErr w:type="spellStart"/>
        <w:r w:rsidRPr="008F2EC0">
          <w:rPr>
            <w:rStyle w:val="Hipervnculo"/>
            <w:lang w:val="ca-ES"/>
          </w:rPr>
          <w:t>webmail</w:t>
        </w:r>
        <w:proofErr w:type="spellEnd"/>
      </w:hyperlink>
      <w:r>
        <w:rPr>
          <w:lang w:val="ca-ES"/>
        </w:rPr>
        <w:t>, i columna Esquerra al final “</w:t>
      </w:r>
      <w:proofErr w:type="spellStart"/>
      <w:r>
        <w:rPr>
          <w:lang w:val="ca-ES"/>
        </w:rPr>
        <w:t>opciones</w:t>
      </w:r>
      <w:proofErr w:type="spellEnd"/>
      <w:r>
        <w:rPr>
          <w:lang w:val="ca-ES"/>
        </w:rPr>
        <w:t>/contrasenya”</w:t>
      </w:r>
    </w:p>
    <w:p w:rsidR="008E4EDF" w:rsidRDefault="008E4EDF">
      <w:pPr>
        <w:rPr>
          <w:u w:val="single"/>
          <w:lang w:val="ca-ES"/>
        </w:rPr>
      </w:pPr>
    </w:p>
    <w:p w:rsidR="000A4B56" w:rsidRPr="000A4B56" w:rsidRDefault="000A4B56">
      <w:pPr>
        <w:rPr>
          <w:u w:val="single"/>
          <w:lang w:val="ca-ES"/>
        </w:rPr>
      </w:pPr>
      <w:r w:rsidRPr="000A4B56">
        <w:rPr>
          <w:u w:val="single"/>
          <w:lang w:val="ca-ES"/>
        </w:rPr>
        <w:t xml:space="preserve">Per </w:t>
      </w:r>
      <w:proofErr w:type="spellStart"/>
      <w:r w:rsidRPr="000A4B56">
        <w:rPr>
          <w:u w:val="single"/>
          <w:lang w:val="ca-ES"/>
        </w:rPr>
        <w:t>webmail</w:t>
      </w:r>
      <w:proofErr w:type="spellEnd"/>
      <w:r w:rsidRPr="000A4B56">
        <w:rPr>
          <w:u w:val="single"/>
          <w:lang w:val="ca-ES"/>
        </w:rPr>
        <w:t>:</w:t>
      </w:r>
    </w:p>
    <w:p w:rsidR="000A4B56" w:rsidRDefault="000A4B56" w:rsidP="000A4B5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 xml:space="preserve">Busca al </w:t>
      </w:r>
      <w:proofErr w:type="spellStart"/>
      <w:r>
        <w:rPr>
          <w:lang w:val="ca-ES"/>
        </w:rPr>
        <w:t>google</w:t>
      </w:r>
      <w:proofErr w:type="spellEnd"/>
      <w:r>
        <w:rPr>
          <w:lang w:val="ca-ES"/>
        </w:rPr>
        <w:t xml:space="preserve"> ARUBA, i </w:t>
      </w:r>
      <w:proofErr w:type="spellStart"/>
      <w:r>
        <w:rPr>
          <w:lang w:val="ca-ES"/>
        </w:rPr>
        <w:t>webmail</w:t>
      </w:r>
      <w:proofErr w:type="spellEnd"/>
    </w:p>
    <w:p w:rsidR="000A4B56" w:rsidRDefault="000A4B56" w:rsidP="000A4B5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 xml:space="preserve">Directament, prem aquest </w:t>
      </w:r>
      <w:hyperlink r:id="rId8" w:history="1">
        <w:r w:rsidRPr="000A4B56">
          <w:rPr>
            <w:rStyle w:val="Hipervnculo"/>
            <w:lang w:val="ca-ES"/>
          </w:rPr>
          <w:t>enllaç.</w:t>
        </w:r>
      </w:hyperlink>
      <w:r>
        <w:rPr>
          <w:lang w:val="ca-ES"/>
        </w:rPr>
        <w:t xml:space="preserve"> </w:t>
      </w:r>
    </w:p>
    <w:p w:rsidR="000A4B56" w:rsidRDefault="000A4B56" w:rsidP="000A4B56">
      <w:pPr>
        <w:rPr>
          <w:lang w:val="ca-ES"/>
        </w:rPr>
      </w:pPr>
    </w:p>
    <w:p w:rsidR="000A4B56" w:rsidRPr="000A4B56" w:rsidRDefault="000A4B56" w:rsidP="000A4B56">
      <w:pPr>
        <w:rPr>
          <w:u w:val="single"/>
          <w:lang w:val="ca-ES"/>
        </w:rPr>
      </w:pPr>
      <w:r w:rsidRPr="000A4B56">
        <w:rPr>
          <w:u w:val="single"/>
          <w:lang w:val="ca-ES"/>
        </w:rPr>
        <w:t xml:space="preserve">Per Aplicació (programa, client d’escriptori), que pot ser Outlook, </w:t>
      </w:r>
      <w:proofErr w:type="spellStart"/>
      <w:r w:rsidRPr="000A4B56">
        <w:rPr>
          <w:u w:val="single"/>
          <w:lang w:val="ca-ES"/>
        </w:rPr>
        <w:t>Thunderbird</w:t>
      </w:r>
      <w:proofErr w:type="spellEnd"/>
      <w:r w:rsidRPr="000A4B56">
        <w:rPr>
          <w:u w:val="single"/>
          <w:lang w:val="ca-ES"/>
        </w:rPr>
        <w:t>....:</w:t>
      </w:r>
    </w:p>
    <w:p w:rsidR="00B01B68" w:rsidRPr="008F2EC0" w:rsidRDefault="00B01B68" w:rsidP="00B01B68">
      <w:pPr>
        <w:rPr>
          <w:u w:val="single"/>
          <w:lang w:val="ca-ES"/>
        </w:rPr>
      </w:pPr>
      <w:r w:rsidRPr="008F2EC0">
        <w:rPr>
          <w:u w:val="single"/>
          <w:lang w:val="ca-ES"/>
        </w:rPr>
        <w:t xml:space="preserve">Servidors </w:t>
      </w:r>
      <w:r w:rsidR="000A4B56" w:rsidRPr="008F2EC0">
        <w:rPr>
          <w:u w:val="single"/>
          <w:lang w:val="ca-ES"/>
        </w:rPr>
        <w:t xml:space="preserve">Entrant: </w:t>
      </w:r>
    </w:p>
    <w:p w:rsidR="00B01B68" w:rsidRPr="00C418B7" w:rsidRDefault="000A4B56" w:rsidP="00B01B68">
      <w:pPr>
        <w:ind w:firstLine="708"/>
        <w:rPr>
          <w:b/>
          <w:lang w:val="ca-ES"/>
        </w:rPr>
      </w:pPr>
      <w:r w:rsidRPr="00C418B7">
        <w:rPr>
          <w:b/>
          <w:lang w:val="ca-ES"/>
        </w:rPr>
        <w:t>POP3 Segur</w:t>
      </w:r>
      <w:r w:rsidR="00B01B68" w:rsidRPr="00C418B7">
        <w:rPr>
          <w:b/>
          <w:lang w:val="ca-ES"/>
        </w:rPr>
        <w:t xml:space="preserve">:  pop3s.aruba.it  </w:t>
      </w:r>
      <w:r w:rsidR="00B01B68" w:rsidRPr="00C418B7">
        <w:rPr>
          <w:b/>
          <w:lang w:val="ca-ES"/>
        </w:rPr>
        <w:tab/>
      </w:r>
      <w:r w:rsidR="00B01B68" w:rsidRPr="00C418B7">
        <w:rPr>
          <w:b/>
          <w:lang w:val="ca-ES"/>
        </w:rPr>
        <w:tab/>
        <w:t xml:space="preserve">Port: 995 </w:t>
      </w:r>
      <w:r w:rsidR="00B01B68" w:rsidRPr="00C418B7">
        <w:rPr>
          <w:b/>
          <w:lang w:val="ca-ES"/>
        </w:rPr>
        <w:tab/>
        <w:t xml:space="preserve">Seguretat: </w:t>
      </w:r>
      <w:r w:rsidR="0017499D">
        <w:rPr>
          <w:b/>
          <w:lang w:val="ca-ES"/>
        </w:rPr>
        <w:t>SSL(</w:t>
      </w:r>
      <w:r w:rsidR="0017499D" w:rsidRPr="0017499D">
        <w:rPr>
          <w:b/>
          <w:color w:val="FF0000"/>
          <w:lang w:val="ca-ES"/>
        </w:rPr>
        <w:t>mb</w:t>
      </w:r>
      <w:r w:rsidR="0017499D">
        <w:rPr>
          <w:b/>
          <w:lang w:val="ca-ES"/>
        </w:rPr>
        <w:t>)</w:t>
      </w:r>
      <w:r w:rsidR="00A26250">
        <w:rPr>
          <w:b/>
          <w:lang w:val="ca-ES"/>
        </w:rPr>
        <w:t xml:space="preserve"> </w:t>
      </w:r>
      <w:r w:rsidR="00B01B68" w:rsidRPr="00C418B7">
        <w:rPr>
          <w:b/>
          <w:lang w:val="ca-ES"/>
        </w:rPr>
        <w:t>TLS</w:t>
      </w:r>
    </w:p>
    <w:p w:rsidR="00B01B68" w:rsidRPr="00B01B68" w:rsidRDefault="00B01B68" w:rsidP="00B01B68">
      <w:pPr>
        <w:ind w:firstLine="708"/>
        <w:rPr>
          <w:lang w:val="ca-ES"/>
        </w:rPr>
      </w:pPr>
      <w:r>
        <w:rPr>
          <w:lang w:val="ca-ES"/>
        </w:rPr>
        <w:t>POP3 NO Segur</w:t>
      </w:r>
      <w:r w:rsidRPr="00B01B68">
        <w:rPr>
          <w:lang w:val="ca-ES"/>
        </w:rPr>
        <w:t xml:space="preserve">: pop3.coettc.info  </w:t>
      </w:r>
      <w:r>
        <w:rPr>
          <w:lang w:val="ca-ES"/>
        </w:rPr>
        <w:tab/>
        <w:t xml:space="preserve">Port: </w:t>
      </w:r>
      <w:r w:rsidRPr="00B01B68">
        <w:rPr>
          <w:lang w:val="ca-ES"/>
        </w:rPr>
        <w:t xml:space="preserve">110 </w:t>
      </w:r>
    </w:p>
    <w:p w:rsidR="00B01B68" w:rsidRDefault="00B01B68" w:rsidP="00B01B68">
      <w:pPr>
        <w:ind w:firstLine="708"/>
        <w:rPr>
          <w:lang w:val="ca-ES"/>
        </w:rPr>
      </w:pPr>
      <w:r>
        <w:rPr>
          <w:lang w:val="ca-ES"/>
        </w:rPr>
        <w:t>IMAP</w:t>
      </w:r>
      <w:r w:rsidR="009E59FE">
        <w:rPr>
          <w:lang w:val="ca-ES"/>
        </w:rPr>
        <w:t xml:space="preserve"> Segur</w:t>
      </w:r>
      <w:r>
        <w:rPr>
          <w:lang w:val="ca-ES"/>
        </w:rPr>
        <w:t xml:space="preserve">: </w:t>
      </w:r>
      <w:r w:rsidRPr="00B01B68">
        <w:rPr>
          <w:lang w:val="ca-ES"/>
        </w:rPr>
        <w:t>imaps.aruba.it</w:t>
      </w:r>
      <w:r>
        <w:rPr>
          <w:lang w:val="ca-ES"/>
        </w:rPr>
        <w:tab/>
      </w:r>
      <w:r>
        <w:rPr>
          <w:lang w:val="ca-ES"/>
        </w:rPr>
        <w:tab/>
        <w:t xml:space="preserve">Port: </w:t>
      </w:r>
      <w:r w:rsidRPr="00B01B68">
        <w:rPr>
          <w:lang w:val="ca-ES"/>
        </w:rPr>
        <w:t xml:space="preserve">993 </w:t>
      </w:r>
      <w:r>
        <w:rPr>
          <w:lang w:val="ca-ES"/>
        </w:rPr>
        <w:tab/>
        <w:t xml:space="preserve">Seguretat: </w:t>
      </w:r>
      <w:r w:rsidRPr="00B01B68">
        <w:rPr>
          <w:lang w:val="ca-ES"/>
        </w:rPr>
        <w:t>SSL/TLS</w:t>
      </w:r>
    </w:p>
    <w:p w:rsidR="00B01B68" w:rsidRPr="008F2EC0" w:rsidRDefault="00B01B68" w:rsidP="00B01B68">
      <w:pPr>
        <w:rPr>
          <w:u w:val="single"/>
          <w:lang w:val="ca-ES"/>
        </w:rPr>
      </w:pPr>
      <w:r w:rsidRPr="008F2EC0">
        <w:rPr>
          <w:u w:val="single"/>
          <w:lang w:val="ca-ES"/>
        </w:rPr>
        <w:t>Servidors Sortint:</w:t>
      </w:r>
    </w:p>
    <w:p w:rsidR="00B01B68" w:rsidRPr="002E020D" w:rsidRDefault="00B01B68" w:rsidP="00B01B68">
      <w:pPr>
        <w:rPr>
          <w:lang w:val="ca-ES"/>
        </w:rPr>
      </w:pPr>
      <w:r>
        <w:rPr>
          <w:lang w:val="ca-ES"/>
        </w:rPr>
        <w:tab/>
      </w:r>
      <w:r w:rsidR="009E59FE" w:rsidRPr="002E020D">
        <w:rPr>
          <w:lang w:val="ca-ES"/>
        </w:rPr>
        <w:t xml:space="preserve">POP3 </w:t>
      </w:r>
      <w:r w:rsidRPr="002E020D">
        <w:rPr>
          <w:lang w:val="ca-ES"/>
        </w:rPr>
        <w:t>Segur</w:t>
      </w:r>
      <w:r w:rsidR="006724C0">
        <w:rPr>
          <w:lang w:val="ca-ES"/>
        </w:rPr>
        <w:t xml:space="preserve"> (</w:t>
      </w:r>
      <w:proofErr w:type="spellStart"/>
      <w:r w:rsidR="006724C0">
        <w:rPr>
          <w:lang w:val="ca-ES"/>
        </w:rPr>
        <w:t>G</w:t>
      </w:r>
      <w:r w:rsidR="001806AC" w:rsidRPr="002E020D">
        <w:rPr>
          <w:lang w:val="ca-ES"/>
        </w:rPr>
        <w:t>mail</w:t>
      </w:r>
      <w:proofErr w:type="spellEnd"/>
      <w:r w:rsidR="001806AC" w:rsidRPr="002E020D">
        <w:rPr>
          <w:lang w:val="ca-ES"/>
        </w:rPr>
        <w:t>)</w:t>
      </w:r>
      <w:r w:rsidRPr="002E020D">
        <w:rPr>
          <w:lang w:val="ca-ES"/>
        </w:rPr>
        <w:t>: smtp.coettc.info</w:t>
      </w:r>
      <w:r w:rsidRPr="002E020D">
        <w:rPr>
          <w:lang w:val="ca-ES"/>
        </w:rPr>
        <w:tab/>
        <w:t xml:space="preserve">Port: 587 </w:t>
      </w:r>
      <w:r w:rsidRPr="002E020D">
        <w:rPr>
          <w:lang w:val="ca-ES"/>
        </w:rPr>
        <w:tab/>
        <w:t>Seguretat: TLS</w:t>
      </w:r>
      <w:r w:rsidR="0017499D">
        <w:rPr>
          <w:lang w:val="ca-ES"/>
        </w:rPr>
        <w:t>(</w:t>
      </w:r>
      <w:r w:rsidR="0017499D" w:rsidRPr="0017499D">
        <w:rPr>
          <w:color w:val="FF0000"/>
          <w:lang w:val="ca-ES"/>
        </w:rPr>
        <w:t>mb</w:t>
      </w:r>
      <w:r w:rsidR="0017499D">
        <w:rPr>
          <w:lang w:val="ca-ES"/>
        </w:rPr>
        <w:t>)</w:t>
      </w:r>
    </w:p>
    <w:p w:rsidR="008E4EDF" w:rsidRDefault="00BA7F9F" w:rsidP="00B01B68">
      <w:pPr>
        <w:rPr>
          <w:lang w:val="ca-ES"/>
        </w:rPr>
      </w:pPr>
      <w:r>
        <w:rPr>
          <w:lang w:val="ca-ES"/>
        </w:rPr>
        <w:tab/>
      </w:r>
      <w:r w:rsidR="009E59FE">
        <w:rPr>
          <w:lang w:val="ca-ES"/>
        </w:rPr>
        <w:t xml:space="preserve">IMAP </w:t>
      </w:r>
      <w:r w:rsidRPr="00BA7F9F">
        <w:rPr>
          <w:lang w:val="ca-ES"/>
        </w:rPr>
        <w:t>S</w:t>
      </w:r>
      <w:r>
        <w:rPr>
          <w:lang w:val="ca-ES"/>
        </w:rPr>
        <w:t>egur</w:t>
      </w:r>
      <w:r w:rsidR="001806AC">
        <w:rPr>
          <w:lang w:val="ca-ES"/>
        </w:rPr>
        <w:t xml:space="preserve"> (</w:t>
      </w:r>
      <w:proofErr w:type="spellStart"/>
      <w:r w:rsidR="001806AC">
        <w:rPr>
          <w:lang w:val="ca-ES"/>
        </w:rPr>
        <w:t>Thb</w:t>
      </w:r>
      <w:proofErr w:type="spellEnd"/>
      <w:r w:rsidR="001806AC">
        <w:rPr>
          <w:lang w:val="ca-ES"/>
        </w:rPr>
        <w:t>)</w:t>
      </w:r>
      <w:r w:rsidRPr="00BA7F9F">
        <w:rPr>
          <w:lang w:val="ca-ES"/>
        </w:rPr>
        <w:t xml:space="preserve">: </w:t>
      </w:r>
      <w:r w:rsidR="00DB69F4" w:rsidRPr="00DB69F4">
        <w:rPr>
          <w:lang w:val="ca-ES"/>
        </w:rPr>
        <w:t>smtps.aruba.it</w:t>
      </w:r>
      <w:r>
        <w:rPr>
          <w:lang w:val="ca-ES"/>
        </w:rPr>
        <w:tab/>
        <w:t xml:space="preserve">Port: </w:t>
      </w:r>
      <w:r w:rsidR="00DB69F4" w:rsidRPr="00DB69F4">
        <w:rPr>
          <w:lang w:val="ca-ES"/>
        </w:rPr>
        <w:t>465</w:t>
      </w:r>
      <w:r>
        <w:rPr>
          <w:lang w:val="ca-ES"/>
        </w:rPr>
        <w:tab/>
        <w:t>Seguretat:</w:t>
      </w:r>
      <w:r w:rsidR="00DB69F4">
        <w:rPr>
          <w:lang w:val="ca-ES"/>
        </w:rPr>
        <w:t xml:space="preserve"> </w:t>
      </w:r>
      <w:r w:rsidR="00DB69F4" w:rsidRPr="00DB69F4">
        <w:rPr>
          <w:lang w:val="ca-ES"/>
        </w:rPr>
        <w:t>SSL/TLS</w:t>
      </w:r>
    </w:p>
    <w:p w:rsidR="008E4EDF" w:rsidRDefault="008E4EDF" w:rsidP="008E4EDF">
      <w:pPr>
        <w:rPr>
          <w:lang w:val="ca-ES"/>
        </w:rPr>
      </w:pPr>
      <w:r>
        <w:rPr>
          <w:lang w:val="ca-ES"/>
        </w:rPr>
        <w:t xml:space="preserve">(si no surt </w:t>
      </w:r>
      <w:hyperlink r:id="rId9" w:history="1">
        <w:r w:rsidRPr="008E4EDF">
          <w:rPr>
            <w:rStyle w:val="Hipervnculo"/>
            <w:lang w:val="ca-ES"/>
          </w:rPr>
          <w:t>veur</w:t>
        </w:r>
        <w:r>
          <w:rPr>
            <w:rStyle w:val="Hipervnculo"/>
            <w:lang w:val="ca-ES"/>
          </w:rPr>
          <w:t>e-POP</w:t>
        </w:r>
      </w:hyperlink>
      <w:r>
        <w:rPr>
          <w:lang w:val="ca-ES"/>
        </w:rPr>
        <w:t xml:space="preserve"> o </w:t>
      </w:r>
      <w:hyperlink r:id="rId10" w:history="1">
        <w:r w:rsidRPr="008E4EDF">
          <w:rPr>
            <w:rStyle w:val="Hipervnculo"/>
            <w:lang w:val="ca-ES"/>
          </w:rPr>
          <w:t>veure-IMAP</w:t>
        </w:r>
      </w:hyperlink>
      <w:bookmarkStart w:id="0" w:name="_GoBack"/>
      <w:bookmarkEnd w:id="0"/>
      <w:r>
        <w:rPr>
          <w:lang w:val="ca-ES"/>
        </w:rPr>
        <w:t>)</w:t>
      </w:r>
    </w:p>
    <w:p w:rsidR="008E4EDF" w:rsidRDefault="008E4EDF" w:rsidP="008E4EDF">
      <w:pPr>
        <w:rPr>
          <w:u w:val="single"/>
          <w:lang w:val="ca-ES"/>
        </w:rPr>
      </w:pPr>
    </w:p>
    <w:p w:rsidR="008E4EDF" w:rsidRPr="000A4B56" w:rsidRDefault="008E4EDF" w:rsidP="008E4EDF">
      <w:pPr>
        <w:rPr>
          <w:u w:val="single"/>
          <w:lang w:val="ca-ES"/>
        </w:rPr>
      </w:pPr>
      <w:r w:rsidRPr="000A4B56">
        <w:rPr>
          <w:u w:val="single"/>
          <w:lang w:val="ca-ES"/>
        </w:rPr>
        <w:t xml:space="preserve">Per </w:t>
      </w:r>
      <w:r>
        <w:rPr>
          <w:u w:val="single"/>
          <w:lang w:val="ca-ES"/>
        </w:rPr>
        <w:t>Mòbil</w:t>
      </w:r>
      <w:r w:rsidRPr="000A4B56">
        <w:rPr>
          <w:u w:val="single"/>
          <w:lang w:val="ca-ES"/>
        </w:rPr>
        <w:t>:</w:t>
      </w:r>
      <w:r>
        <w:rPr>
          <w:u w:val="single"/>
          <w:lang w:val="ca-ES"/>
        </w:rPr>
        <w:t xml:space="preserve"> </w:t>
      </w:r>
    </w:p>
    <w:p w:rsidR="008E4EDF" w:rsidRPr="00C418B7" w:rsidRDefault="008E4EDF" w:rsidP="008E4EDF">
      <w:pPr>
        <w:rPr>
          <w:b/>
          <w:lang w:val="ca-ES"/>
        </w:rPr>
      </w:pPr>
      <w:proofErr w:type="spellStart"/>
      <w:r>
        <w:rPr>
          <w:b/>
          <w:lang w:val="ca-ES"/>
        </w:rPr>
        <w:t>Sv.Ent</w:t>
      </w:r>
      <w:proofErr w:type="spellEnd"/>
      <w:r>
        <w:rPr>
          <w:b/>
          <w:lang w:val="ca-ES"/>
        </w:rPr>
        <w:t xml:space="preserve">. </w:t>
      </w:r>
      <w:r w:rsidRPr="00C418B7">
        <w:rPr>
          <w:b/>
          <w:lang w:val="ca-ES"/>
        </w:rPr>
        <w:t xml:space="preserve">POP3 Segur:  pop3s.aruba.it  </w:t>
      </w:r>
      <w:r w:rsidRPr="00C418B7">
        <w:rPr>
          <w:b/>
          <w:lang w:val="ca-ES"/>
        </w:rPr>
        <w:tab/>
      </w:r>
      <w:r w:rsidRPr="00C418B7">
        <w:rPr>
          <w:b/>
          <w:lang w:val="ca-ES"/>
        </w:rPr>
        <w:tab/>
        <w:t xml:space="preserve">Port: 995 </w:t>
      </w:r>
      <w:r w:rsidRPr="00C418B7">
        <w:rPr>
          <w:b/>
          <w:lang w:val="ca-ES"/>
        </w:rPr>
        <w:tab/>
        <w:t xml:space="preserve">Seguretat: </w:t>
      </w:r>
      <w:r>
        <w:rPr>
          <w:b/>
          <w:lang w:val="ca-ES"/>
        </w:rPr>
        <w:t>SSL(</w:t>
      </w:r>
      <w:r w:rsidRPr="0017499D">
        <w:rPr>
          <w:b/>
          <w:color w:val="FF0000"/>
          <w:lang w:val="ca-ES"/>
        </w:rPr>
        <w:t>mb</w:t>
      </w:r>
      <w:r>
        <w:rPr>
          <w:b/>
          <w:lang w:val="ca-ES"/>
        </w:rPr>
        <w:t>)</w:t>
      </w:r>
    </w:p>
    <w:p w:rsidR="008E4EDF" w:rsidRDefault="008E4EDF" w:rsidP="008E4EDF">
      <w:pPr>
        <w:rPr>
          <w:lang w:val="ca-ES"/>
        </w:rPr>
      </w:pPr>
      <w:proofErr w:type="spellStart"/>
      <w:r>
        <w:rPr>
          <w:lang w:val="ca-ES"/>
        </w:rPr>
        <w:t>Sv.Sor</w:t>
      </w:r>
      <w:proofErr w:type="spellEnd"/>
      <w:r>
        <w:rPr>
          <w:lang w:val="ca-ES"/>
        </w:rPr>
        <w:t xml:space="preserve">. </w:t>
      </w:r>
      <w:r w:rsidRPr="002E020D">
        <w:rPr>
          <w:lang w:val="ca-ES"/>
        </w:rPr>
        <w:t>POP3 Segur</w:t>
      </w:r>
      <w:r>
        <w:rPr>
          <w:lang w:val="ca-ES"/>
        </w:rPr>
        <w:t xml:space="preserve"> (</w:t>
      </w:r>
      <w:proofErr w:type="spellStart"/>
      <w:r>
        <w:rPr>
          <w:lang w:val="ca-ES"/>
        </w:rPr>
        <w:t>G</w:t>
      </w:r>
      <w:r w:rsidRPr="002E020D">
        <w:rPr>
          <w:lang w:val="ca-ES"/>
        </w:rPr>
        <w:t>mail</w:t>
      </w:r>
      <w:proofErr w:type="spellEnd"/>
      <w:r w:rsidRPr="002E020D">
        <w:rPr>
          <w:lang w:val="ca-ES"/>
        </w:rPr>
        <w:t>): smtp.coettc.info</w:t>
      </w:r>
      <w:r w:rsidRPr="002E020D">
        <w:rPr>
          <w:lang w:val="ca-ES"/>
        </w:rPr>
        <w:tab/>
        <w:t xml:space="preserve">Port: 587 </w:t>
      </w:r>
      <w:r w:rsidRPr="002E020D">
        <w:rPr>
          <w:lang w:val="ca-ES"/>
        </w:rPr>
        <w:tab/>
        <w:t>Seguretat: TLS</w:t>
      </w:r>
      <w:r>
        <w:rPr>
          <w:lang w:val="ca-ES"/>
        </w:rPr>
        <w:t>(</w:t>
      </w:r>
      <w:r w:rsidRPr="0017499D">
        <w:rPr>
          <w:color w:val="FF0000"/>
          <w:lang w:val="ca-ES"/>
        </w:rPr>
        <w:t>mb</w:t>
      </w:r>
      <w:r>
        <w:rPr>
          <w:lang w:val="ca-ES"/>
        </w:rPr>
        <w:t>)</w:t>
      </w:r>
    </w:p>
    <w:p w:rsidR="008E4EDF" w:rsidRDefault="008E4EDF" w:rsidP="008E4EDF">
      <w:pPr>
        <w:rPr>
          <w:lang w:val="ca-ES"/>
        </w:rPr>
      </w:pPr>
      <w:r>
        <w:rPr>
          <w:lang w:val="ca-ES"/>
        </w:rPr>
        <w:t xml:space="preserve">(si no surt </w:t>
      </w:r>
      <w:hyperlink r:id="rId11" w:history="1">
        <w:r w:rsidRPr="008E4EDF">
          <w:rPr>
            <w:rStyle w:val="Hipervnculo"/>
            <w:lang w:val="ca-ES"/>
          </w:rPr>
          <w:t>veure</w:t>
        </w:r>
      </w:hyperlink>
      <w:r>
        <w:rPr>
          <w:lang w:val="ca-ES"/>
        </w:rPr>
        <w:t>)</w:t>
      </w:r>
    </w:p>
    <w:p w:rsidR="008E4EDF" w:rsidRDefault="008E4EDF" w:rsidP="008E4EDF">
      <w:pPr>
        <w:rPr>
          <w:lang w:val="ca-ES"/>
        </w:rPr>
      </w:pPr>
    </w:p>
    <w:p w:rsidR="008E4EDF" w:rsidRPr="006724C0" w:rsidRDefault="008E4EDF" w:rsidP="008E4EDF">
      <w:pPr>
        <w:rPr>
          <w:u w:val="single"/>
          <w:lang w:val="ca-ES"/>
        </w:rPr>
      </w:pPr>
      <w:r w:rsidRPr="006724C0">
        <w:rPr>
          <w:u w:val="single"/>
          <w:lang w:val="ca-ES"/>
        </w:rPr>
        <w:t>NOTA: per conviure amb el mòbil, es important:</w:t>
      </w:r>
    </w:p>
    <w:p w:rsidR="008E4EDF" w:rsidRDefault="008E4EDF" w:rsidP="008E4EDF">
      <w:pPr>
        <w:rPr>
          <w:lang w:val="ca-ES"/>
        </w:rPr>
      </w:pPr>
      <w:r>
        <w:rPr>
          <w:lang w:val="ca-ES"/>
        </w:rPr>
        <w:t xml:space="preserve">- que el MB no </w:t>
      </w:r>
      <w:proofErr w:type="spellStart"/>
      <w:r>
        <w:rPr>
          <w:lang w:val="ca-ES"/>
        </w:rPr>
        <w:t>borri</w:t>
      </w:r>
      <w:proofErr w:type="spellEnd"/>
      <w:r>
        <w:rPr>
          <w:lang w:val="ca-ES"/>
        </w:rPr>
        <w:t xml:space="preserve"> els </w:t>
      </w:r>
      <w:proofErr w:type="spellStart"/>
      <w:r>
        <w:rPr>
          <w:lang w:val="ca-ES"/>
        </w:rPr>
        <w:t>mails</w:t>
      </w:r>
      <w:proofErr w:type="spellEnd"/>
      <w:r>
        <w:rPr>
          <w:lang w:val="ca-ES"/>
        </w:rPr>
        <w:t xml:space="preserve"> al </w:t>
      </w:r>
      <w:proofErr w:type="spellStart"/>
      <w:r>
        <w:rPr>
          <w:lang w:val="ca-ES"/>
        </w:rPr>
        <w:t>decarregar</w:t>
      </w:r>
      <w:proofErr w:type="spellEnd"/>
      <w:r>
        <w:rPr>
          <w:lang w:val="ca-ES"/>
        </w:rPr>
        <w:t>.</w:t>
      </w:r>
    </w:p>
    <w:p w:rsidR="008E4EDF" w:rsidRDefault="008E4EDF" w:rsidP="008E4EDF">
      <w:pPr>
        <w:rPr>
          <w:lang w:val="ca-ES"/>
        </w:rPr>
      </w:pPr>
      <w:r>
        <w:rPr>
          <w:lang w:val="ca-ES"/>
        </w:rPr>
        <w:t xml:space="preserve">- que l’ordinador deixi els </w:t>
      </w:r>
      <w:proofErr w:type="spellStart"/>
      <w:r>
        <w:rPr>
          <w:lang w:val="ca-ES"/>
        </w:rPr>
        <w:t>mails</w:t>
      </w:r>
      <w:proofErr w:type="spellEnd"/>
      <w:r>
        <w:rPr>
          <w:lang w:val="ca-ES"/>
        </w:rPr>
        <w:t xml:space="preserve"> 5 dies per poder-los consultar amb el MB</w:t>
      </w:r>
    </w:p>
    <w:p w:rsidR="008E4EDF" w:rsidRPr="002E020D" w:rsidRDefault="008E4EDF" w:rsidP="008E4EDF">
      <w:pPr>
        <w:rPr>
          <w:lang w:val="ca-ES"/>
        </w:rPr>
      </w:pPr>
    </w:p>
    <w:p w:rsidR="008E4EDF" w:rsidRPr="000A4B56" w:rsidRDefault="008E4EDF" w:rsidP="00B01B68">
      <w:pPr>
        <w:rPr>
          <w:lang w:val="ca-ES"/>
        </w:rPr>
      </w:pPr>
    </w:p>
    <w:sectPr w:rsidR="008E4EDF" w:rsidRPr="000A4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F77"/>
    <w:multiLevelType w:val="hybridMultilevel"/>
    <w:tmpl w:val="370409DA"/>
    <w:lvl w:ilvl="0" w:tplc="954E562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23042DE"/>
    <w:multiLevelType w:val="hybridMultilevel"/>
    <w:tmpl w:val="0EBA5492"/>
    <w:lvl w:ilvl="0" w:tplc="1152E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B"/>
    <w:rsid w:val="000A4B56"/>
    <w:rsid w:val="0017499D"/>
    <w:rsid w:val="001806AC"/>
    <w:rsid w:val="002E020D"/>
    <w:rsid w:val="002F3E60"/>
    <w:rsid w:val="006724C0"/>
    <w:rsid w:val="006D0896"/>
    <w:rsid w:val="00844C21"/>
    <w:rsid w:val="008E4EDF"/>
    <w:rsid w:val="008F2EC0"/>
    <w:rsid w:val="00933A80"/>
    <w:rsid w:val="009E1CC2"/>
    <w:rsid w:val="009E59FE"/>
    <w:rsid w:val="009F227B"/>
    <w:rsid w:val="00A26250"/>
    <w:rsid w:val="00B01B68"/>
    <w:rsid w:val="00BA7F9F"/>
    <w:rsid w:val="00C418B7"/>
    <w:rsid w:val="00DB69F4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4C2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4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4C2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aruba.it/index.html?_v_=v4r2b49.20160704_12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ebmail.aruba.it/index.html?_v_=v4r2b49.20160704_12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@coettc.info" TargetMode="External"/><Relationship Id="rId11" Type="http://schemas.openxmlformats.org/officeDocument/2006/relationships/hyperlink" Target="https://kb.aruba.it/kb/a1751/configurar-el-e-mail-de-aruba-en-el-movil.aspx?translation-detect=fal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ssistenza.aruba.it/kb/a1699/configuracion-de-una-cuenta-imap-aruba-en-un-cliente-de-correo.aspx?translation-detect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b.aruba.it/kb/a1728/parametros-para-la-configuracion-de-cuentas-vinculadas-al-dominio-nombrecuentanombredominio_ext.aspx?translation-detect=fal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Fix-2</cp:lastModifiedBy>
  <cp:revision>10</cp:revision>
  <dcterms:created xsi:type="dcterms:W3CDTF">2016-09-24T10:00:00Z</dcterms:created>
  <dcterms:modified xsi:type="dcterms:W3CDTF">2016-09-24T23:50:00Z</dcterms:modified>
</cp:coreProperties>
</file>